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6A5BB7" w14:textId="6F7481ED" w:rsidR="00DB4971" w:rsidRDefault="00D90291">
      <w:pPr>
        <w:jc w:val="center"/>
        <w:rPr>
          <w:rFonts w:ascii="Bookman Old Style" w:hAnsi="Bookman Old Style" w:cs="Bookman Old Style"/>
          <w:bCs/>
          <w:color w:val="000080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FA24A8C" wp14:editId="7BAB2341">
            <wp:extent cx="554355" cy="5327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6B92" w14:textId="77777777" w:rsidR="00DB4971" w:rsidRPr="002B3F55" w:rsidRDefault="00DB4971">
      <w:pPr>
        <w:pStyle w:val="Naslov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rPr>
          <w:rFonts w:ascii="Calibri" w:hAnsi="Calibri" w:cs="Calibri"/>
          <w:color w:val="FF00FF"/>
        </w:rPr>
      </w:pPr>
      <w:r w:rsidRPr="002B3F55">
        <w:rPr>
          <w:rFonts w:ascii="Calibri" w:hAnsi="Calibri" w:cs="Calibri"/>
          <w:bCs/>
          <w:color w:val="FF00FF"/>
          <w:szCs w:val="28"/>
        </w:rPr>
        <w:t>PLANINSKO DRUŠTVO BREŽICE</w:t>
      </w:r>
    </w:p>
    <w:p w14:paraId="2CF5CF99" w14:textId="0423FE0B" w:rsidR="008241E5" w:rsidRPr="002B3F55" w:rsidRDefault="00DB4971" w:rsidP="008241E5">
      <w:pPr>
        <w:pStyle w:val="Naslov1"/>
        <w:jc w:val="center"/>
        <w:rPr>
          <w:rFonts w:ascii="Calibri" w:hAnsi="Calibri" w:cs="Calibri"/>
          <w:color w:val="FF00FF"/>
          <w:sz w:val="28"/>
          <w:szCs w:val="28"/>
        </w:rPr>
      </w:pPr>
      <w:r w:rsidRPr="002B3F55">
        <w:rPr>
          <w:rFonts w:ascii="Calibri" w:hAnsi="Calibri" w:cs="Calibri"/>
          <w:color w:val="FF00FF"/>
          <w:sz w:val="28"/>
          <w:szCs w:val="28"/>
        </w:rPr>
        <w:t>vas vabi na planinski</w:t>
      </w:r>
      <w:r w:rsidR="008241E5" w:rsidRPr="002B3F55">
        <w:rPr>
          <w:rFonts w:ascii="Calibri" w:hAnsi="Calibri" w:cs="Calibri"/>
          <w:color w:val="FF00FF"/>
          <w:sz w:val="28"/>
          <w:szCs w:val="28"/>
        </w:rPr>
        <w:t xml:space="preserve"> turi</w:t>
      </w:r>
      <w:r w:rsidRPr="002B3F55">
        <w:rPr>
          <w:rFonts w:ascii="Calibri" w:hAnsi="Calibri" w:cs="Calibri"/>
          <w:color w:val="FF00FF"/>
          <w:sz w:val="28"/>
          <w:szCs w:val="28"/>
        </w:rPr>
        <w:t xml:space="preserve"> na</w:t>
      </w:r>
    </w:p>
    <w:p w14:paraId="5F68EDDB" w14:textId="77777777" w:rsidR="00DB4971" w:rsidRDefault="00DB4971">
      <w:pPr>
        <w:rPr>
          <w:rFonts w:ascii="Calibri" w:hAnsi="Calibri" w:cs="Calibri"/>
          <w:sz w:val="28"/>
          <w:szCs w:val="28"/>
        </w:rPr>
      </w:pPr>
    </w:p>
    <w:p w14:paraId="10D64527" w14:textId="05713AFC" w:rsidR="00866217" w:rsidRDefault="00D90291" w:rsidP="00866217">
      <w:pPr>
        <w:jc w:val="center"/>
        <w:rPr>
          <w:rFonts w:ascii="Calibri" w:eastAsia="Cambria" w:hAnsi="Calibri" w:cs="Calibri"/>
          <w:b/>
          <w:i/>
          <w:color w:val="FF0000"/>
          <w:sz w:val="52"/>
          <w:szCs w:val="5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9696CE9" wp14:editId="63F080A1">
            <wp:simplePos x="0" y="0"/>
            <wp:positionH relativeFrom="column">
              <wp:posOffset>3989070</wp:posOffset>
            </wp:positionH>
            <wp:positionV relativeFrom="paragraph">
              <wp:posOffset>75565</wp:posOffset>
            </wp:positionV>
            <wp:extent cx="1428115" cy="1285875"/>
            <wp:effectExtent l="0" t="0" r="0" b="0"/>
            <wp:wrapThrough wrapText="bothSides">
              <wp:wrapPolygon edited="0">
                <wp:start x="12678" y="0"/>
                <wp:lineTo x="10084" y="0"/>
                <wp:lineTo x="4034" y="3840"/>
                <wp:lineTo x="3746" y="8000"/>
                <wp:lineTo x="4610" y="10240"/>
                <wp:lineTo x="5763" y="10240"/>
                <wp:lineTo x="0" y="11840"/>
                <wp:lineTo x="0" y="20160"/>
                <wp:lineTo x="17288" y="21120"/>
                <wp:lineTo x="18728" y="21120"/>
                <wp:lineTo x="18728" y="20480"/>
                <wp:lineTo x="21321" y="18880"/>
                <wp:lineTo x="21321" y="12800"/>
                <wp:lineTo x="15559" y="10240"/>
                <wp:lineTo x="16711" y="10240"/>
                <wp:lineTo x="17576" y="7360"/>
                <wp:lineTo x="17288" y="5120"/>
                <wp:lineTo x="16135" y="960"/>
                <wp:lineTo x="15559" y="0"/>
                <wp:lineTo x="12678" y="0"/>
              </wp:wrapPolygon>
            </wp:wrapThrough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E5">
        <w:rPr>
          <w:rFonts w:ascii="Calibri" w:eastAsia="Cambria" w:hAnsi="Calibri" w:cs="Calibri"/>
          <w:b/>
          <w:i/>
          <w:color w:val="FF0000"/>
          <w:sz w:val="52"/>
          <w:szCs w:val="52"/>
        </w:rPr>
        <w:t>MONTE LASTRONI</w:t>
      </w:r>
      <w:r w:rsidR="00866217">
        <w:rPr>
          <w:rFonts w:ascii="Calibri" w:eastAsia="Cambria" w:hAnsi="Calibri" w:cs="Calibri"/>
          <w:b/>
          <w:i/>
          <w:color w:val="FF0000"/>
          <w:sz w:val="52"/>
          <w:szCs w:val="52"/>
        </w:rPr>
        <w:t xml:space="preserve"> (</w:t>
      </w:r>
      <w:r w:rsidR="000035DB">
        <w:rPr>
          <w:rFonts w:ascii="Calibri" w:eastAsia="Cambria" w:hAnsi="Calibri" w:cs="Calibri"/>
          <w:b/>
          <w:i/>
          <w:color w:val="FF0000"/>
          <w:sz w:val="52"/>
          <w:szCs w:val="52"/>
        </w:rPr>
        <w:t>2449m</w:t>
      </w:r>
      <w:r w:rsidR="00866217">
        <w:rPr>
          <w:rFonts w:ascii="Calibri" w:eastAsia="Cambria" w:hAnsi="Calibri" w:cs="Calibri"/>
          <w:b/>
          <w:i/>
          <w:color w:val="FF0000"/>
          <w:sz w:val="52"/>
          <w:szCs w:val="52"/>
        </w:rPr>
        <w:t>),</w:t>
      </w:r>
    </w:p>
    <w:p w14:paraId="70AA242C" w14:textId="5821A567" w:rsidR="008241E5" w:rsidRPr="00BC70CD" w:rsidRDefault="008241E5" w:rsidP="008241E5">
      <w:pPr>
        <w:jc w:val="center"/>
        <w:rPr>
          <w:rFonts w:ascii="Calibri" w:hAnsi="Calibri" w:cs="Calibri"/>
          <w:bCs/>
          <w:color w:val="FF0000"/>
          <w:sz w:val="40"/>
          <w:szCs w:val="40"/>
        </w:rPr>
      </w:pPr>
      <w:r w:rsidRPr="00BC70CD">
        <w:rPr>
          <w:rFonts w:ascii="Calibri" w:hAnsi="Calibri" w:cs="Calibri"/>
          <w:bCs/>
          <w:color w:val="FF0000"/>
          <w:sz w:val="40"/>
          <w:szCs w:val="40"/>
        </w:rPr>
        <w:t xml:space="preserve">v </w:t>
      </w:r>
      <w:r w:rsidR="007F49E5" w:rsidRPr="00BC70CD">
        <w:rPr>
          <w:rFonts w:ascii="Calibri" w:hAnsi="Calibri" w:cs="Calibri"/>
          <w:bCs/>
          <w:color w:val="FF0000"/>
          <w:sz w:val="40"/>
          <w:szCs w:val="40"/>
        </w:rPr>
        <w:t>petek</w:t>
      </w:r>
      <w:r w:rsidRPr="00BC70CD">
        <w:rPr>
          <w:rFonts w:ascii="Calibri" w:hAnsi="Calibri" w:cs="Calibri"/>
          <w:bCs/>
          <w:color w:val="FF0000"/>
          <w:sz w:val="40"/>
          <w:szCs w:val="40"/>
        </w:rPr>
        <w:t>, 2</w:t>
      </w:r>
      <w:r w:rsidR="007F49E5" w:rsidRPr="00BC70CD">
        <w:rPr>
          <w:rFonts w:ascii="Calibri" w:hAnsi="Calibri" w:cs="Calibri"/>
          <w:bCs/>
          <w:color w:val="FF0000"/>
          <w:sz w:val="40"/>
          <w:szCs w:val="40"/>
        </w:rPr>
        <w:t>4</w:t>
      </w:r>
      <w:r w:rsidRPr="00BC70CD">
        <w:rPr>
          <w:rFonts w:ascii="Calibri" w:hAnsi="Calibri" w:cs="Calibri"/>
          <w:bCs/>
          <w:color w:val="FF0000"/>
          <w:sz w:val="40"/>
          <w:szCs w:val="40"/>
        </w:rPr>
        <w:t>.</w:t>
      </w:r>
      <w:r w:rsidR="007F49E5" w:rsidRPr="00BC70CD">
        <w:rPr>
          <w:rFonts w:ascii="Calibri" w:hAnsi="Calibri" w:cs="Calibri"/>
          <w:bCs/>
          <w:color w:val="FF0000"/>
          <w:sz w:val="40"/>
          <w:szCs w:val="40"/>
        </w:rPr>
        <w:t>5</w:t>
      </w:r>
      <w:r w:rsidRPr="00BC70CD">
        <w:rPr>
          <w:rFonts w:ascii="Calibri" w:hAnsi="Calibri" w:cs="Calibri"/>
          <w:bCs/>
          <w:color w:val="FF0000"/>
          <w:sz w:val="40"/>
          <w:szCs w:val="40"/>
        </w:rPr>
        <w:t>.2024,</w:t>
      </w:r>
    </w:p>
    <w:p w14:paraId="5F324E12" w14:textId="1D4C6214" w:rsidR="008E1AD1" w:rsidRPr="002B3F55" w:rsidRDefault="00866217" w:rsidP="00BA37CB">
      <w:pPr>
        <w:jc w:val="center"/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</w:pPr>
      <w:r w:rsidRPr="002B3F55"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  <w:t xml:space="preserve">MONTE </w:t>
      </w:r>
      <w:r w:rsidR="008241E5" w:rsidRPr="002B3F55"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  <w:t>GRAPPA</w:t>
      </w:r>
      <w:r w:rsidRPr="002B3F55"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  <w:t xml:space="preserve"> (</w:t>
      </w:r>
      <w:r w:rsidR="00176B08"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  <w:t>1775</w:t>
      </w:r>
      <w:r w:rsidRPr="002B3F55"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  <w:t>m)</w:t>
      </w:r>
      <w:r w:rsidR="00A0093B">
        <w:rPr>
          <w:rFonts w:ascii="Calibri" w:eastAsia="Cambria" w:hAnsi="Calibri" w:cs="Calibri"/>
          <w:b/>
          <w:i/>
          <w:color w:val="538135" w:themeColor="accent6" w:themeShade="BF"/>
          <w:sz w:val="52"/>
          <w:szCs w:val="52"/>
        </w:rPr>
        <w:t>,</w:t>
      </w:r>
    </w:p>
    <w:p w14:paraId="271D121A" w14:textId="4B045CB7" w:rsidR="00866217" w:rsidRPr="00BC70CD" w:rsidRDefault="007F49E5" w:rsidP="00866217">
      <w:pPr>
        <w:jc w:val="center"/>
        <w:rPr>
          <w:rFonts w:ascii="Calibri" w:hAnsi="Calibri" w:cs="Calibri"/>
          <w:bCs/>
          <w:color w:val="538135" w:themeColor="accent6" w:themeShade="BF"/>
          <w:sz w:val="36"/>
          <w:szCs w:val="36"/>
        </w:rPr>
      </w:pPr>
      <w:r w:rsidRPr="00BC70CD">
        <w:rPr>
          <w:rFonts w:ascii="Calibri" w:hAnsi="Calibri" w:cs="Calibri"/>
          <w:bCs/>
          <w:color w:val="538135" w:themeColor="accent6" w:themeShade="BF"/>
          <w:sz w:val="36"/>
          <w:szCs w:val="36"/>
        </w:rPr>
        <w:t>v soboto, 25.5.2024</w:t>
      </w:r>
    </w:p>
    <w:p w14:paraId="0272601B" w14:textId="7CC8D435" w:rsidR="008E1AD1" w:rsidRPr="007463F2" w:rsidRDefault="00813970" w:rsidP="00360301">
      <w:pPr>
        <w:jc w:val="center"/>
        <w:rPr>
          <w:rFonts w:ascii="Calibri" w:hAnsi="Calibri" w:cs="Calibri"/>
          <w:bCs/>
          <w:color w:val="595959" w:themeColor="text1" w:themeTint="A6"/>
          <w:sz w:val="40"/>
          <w:szCs w:val="40"/>
        </w:rPr>
      </w:pPr>
      <w:r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o</w:t>
      </w:r>
      <w:r w:rsidR="008E1AD1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 xml:space="preserve">dhod </w:t>
      </w:r>
      <w:r w:rsidR="007F04E1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 xml:space="preserve">v </w:t>
      </w:r>
      <w:r w:rsidR="0079441F">
        <w:rPr>
          <w:rFonts w:ascii="Calibri" w:hAnsi="Calibri" w:cs="Calibri"/>
          <w:bCs/>
          <w:color w:val="595959" w:themeColor="text1" w:themeTint="A6"/>
          <w:sz w:val="40"/>
          <w:szCs w:val="40"/>
        </w:rPr>
        <w:t>petek</w:t>
      </w:r>
      <w:r w:rsidR="00757335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,</w:t>
      </w:r>
      <w:r w:rsidR="007463F2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 xml:space="preserve"> </w:t>
      </w:r>
      <w:r w:rsidR="00757335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2</w:t>
      </w:r>
      <w:r w:rsidR="0079441F">
        <w:rPr>
          <w:rFonts w:ascii="Calibri" w:hAnsi="Calibri" w:cs="Calibri"/>
          <w:bCs/>
          <w:color w:val="595959" w:themeColor="text1" w:themeTint="A6"/>
          <w:sz w:val="40"/>
          <w:szCs w:val="40"/>
        </w:rPr>
        <w:t>4</w:t>
      </w:r>
      <w:r w:rsidR="00757335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.5.</w:t>
      </w:r>
      <w:r w:rsidR="007463F2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2024</w:t>
      </w:r>
      <w:r w:rsidR="00757335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,</w:t>
      </w:r>
      <w:r w:rsidR="007F04E1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 xml:space="preserve"> </w:t>
      </w:r>
      <w:r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 xml:space="preserve">pred gostilno Štefanič ob </w:t>
      </w:r>
      <w:r w:rsidR="0079441F">
        <w:rPr>
          <w:rFonts w:ascii="Calibri" w:hAnsi="Calibri" w:cs="Calibri"/>
          <w:bCs/>
          <w:color w:val="595959" w:themeColor="text1" w:themeTint="A6"/>
          <w:sz w:val="40"/>
          <w:szCs w:val="40"/>
        </w:rPr>
        <w:t>03</w:t>
      </w:r>
      <w:r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.</w:t>
      </w:r>
      <w:r w:rsidR="007F04E1"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0</w:t>
      </w:r>
      <w:r w:rsidRPr="007463F2">
        <w:rPr>
          <w:rFonts w:ascii="Calibri" w:hAnsi="Calibri" w:cs="Calibri"/>
          <w:bCs/>
          <w:color w:val="595959" w:themeColor="text1" w:themeTint="A6"/>
          <w:sz w:val="40"/>
          <w:szCs w:val="40"/>
        </w:rPr>
        <w:t>0h</w:t>
      </w:r>
      <w:r w:rsidR="0079441F">
        <w:rPr>
          <w:rFonts w:ascii="Calibri" w:hAnsi="Calibri" w:cs="Calibri"/>
          <w:bCs/>
          <w:color w:val="595959" w:themeColor="text1" w:themeTint="A6"/>
          <w:sz w:val="40"/>
          <w:szCs w:val="40"/>
        </w:rPr>
        <w:t xml:space="preserve"> zjutraj</w:t>
      </w:r>
    </w:p>
    <w:p w14:paraId="214C3069" w14:textId="77777777" w:rsidR="00866217" w:rsidRDefault="00866217" w:rsidP="00866217">
      <w:pPr>
        <w:jc w:val="both"/>
        <w:rPr>
          <w:rFonts w:ascii="Calibri" w:hAnsi="Calibri" w:cs="Calibri"/>
          <w:b/>
          <w:i/>
          <w:color w:val="333333"/>
          <w:sz w:val="28"/>
          <w:szCs w:val="28"/>
          <w:highlight w:val="white"/>
        </w:rPr>
      </w:pPr>
    </w:p>
    <w:p w14:paraId="09F7E192" w14:textId="5D9BCE5A" w:rsidR="0079441F" w:rsidRPr="007463F2" w:rsidRDefault="00866217" w:rsidP="00866217">
      <w:pPr>
        <w:rPr>
          <w:rFonts w:ascii="Calibri" w:hAnsi="Calibri" w:cs="Calibri"/>
          <w:color w:val="595959" w:themeColor="text1" w:themeTint="A6"/>
          <w:sz w:val="28"/>
          <w:szCs w:val="28"/>
        </w:rPr>
      </w:pPr>
      <w:r>
        <w:rPr>
          <w:rFonts w:ascii="Calibri" w:hAnsi="Calibri" w:cs="Calibri"/>
          <w:b/>
          <w:i/>
          <w:color w:val="0000FF"/>
          <w:sz w:val="28"/>
          <w:szCs w:val="28"/>
        </w:rPr>
        <w:t>Oprema:</w:t>
      </w:r>
      <w:r>
        <w:rPr>
          <w:rFonts w:ascii="Calibri" w:hAnsi="Calibri" w:cs="Calibri"/>
          <w:sz w:val="28"/>
          <w:szCs w:val="28"/>
        </w:rPr>
        <w:t xml:space="preserve">        </w:t>
      </w:r>
      <w:r w:rsidRPr="007463F2">
        <w:rPr>
          <w:rFonts w:ascii="Calibri" w:hAnsi="Calibri" w:cs="Calibri"/>
          <w:color w:val="595959" w:themeColor="text1" w:themeTint="A6"/>
          <w:sz w:val="28"/>
          <w:szCs w:val="28"/>
        </w:rPr>
        <w:t xml:space="preserve">Planinska oprema, primerna tudi za </w:t>
      </w:r>
      <w:r w:rsidR="00123B72">
        <w:rPr>
          <w:rFonts w:ascii="Calibri" w:hAnsi="Calibri" w:cs="Calibri"/>
          <w:color w:val="595959" w:themeColor="text1" w:themeTint="A6"/>
          <w:sz w:val="28"/>
          <w:szCs w:val="28"/>
        </w:rPr>
        <w:t>hladnejše</w:t>
      </w:r>
      <w:r w:rsidRPr="007463F2">
        <w:rPr>
          <w:rFonts w:ascii="Calibri" w:hAnsi="Calibri" w:cs="Calibri"/>
          <w:color w:val="595959" w:themeColor="text1" w:themeTint="A6"/>
          <w:sz w:val="28"/>
          <w:szCs w:val="28"/>
        </w:rPr>
        <w:t xml:space="preserve"> razmere, </w:t>
      </w:r>
      <w:r w:rsidR="00123B72">
        <w:rPr>
          <w:rFonts w:ascii="Calibri" w:hAnsi="Calibri" w:cs="Calibri"/>
          <w:color w:val="595959" w:themeColor="text1" w:themeTint="A6"/>
          <w:sz w:val="28"/>
          <w:szCs w:val="28"/>
        </w:rPr>
        <w:t xml:space="preserve">priporočamo pohodne palice, </w:t>
      </w:r>
      <w:r w:rsidRPr="007463F2">
        <w:rPr>
          <w:rFonts w:ascii="Calibri" w:hAnsi="Calibri" w:cs="Calibri"/>
          <w:color w:val="595959" w:themeColor="text1" w:themeTint="A6"/>
          <w:sz w:val="28"/>
          <w:szCs w:val="28"/>
        </w:rPr>
        <w:t>hrana in pijača iz nahrbtnika</w:t>
      </w:r>
      <w:r w:rsidR="002A6099">
        <w:rPr>
          <w:rFonts w:ascii="Calibri" w:hAnsi="Calibri" w:cs="Calibri"/>
          <w:color w:val="595959" w:themeColor="text1" w:themeTint="A6"/>
          <w:sz w:val="28"/>
          <w:szCs w:val="28"/>
        </w:rPr>
        <w:t xml:space="preserve">, </w:t>
      </w:r>
      <w:r w:rsidR="00272172">
        <w:rPr>
          <w:rFonts w:ascii="Calibri" w:hAnsi="Calibri" w:cs="Calibri"/>
          <w:color w:val="595959" w:themeColor="text1" w:themeTint="A6"/>
          <w:sz w:val="28"/>
          <w:szCs w:val="28"/>
        </w:rPr>
        <w:t>spalna vreča in podlaga za spanje v šotorih</w:t>
      </w:r>
      <w:r w:rsidR="002A6099">
        <w:rPr>
          <w:rFonts w:ascii="Calibri" w:hAnsi="Calibri" w:cs="Calibri"/>
          <w:color w:val="595959" w:themeColor="text1" w:themeTint="A6"/>
          <w:sz w:val="28"/>
          <w:szCs w:val="28"/>
        </w:rPr>
        <w:t xml:space="preserve"> (</w:t>
      </w:r>
      <w:r w:rsidR="00272172">
        <w:rPr>
          <w:rFonts w:ascii="Calibri" w:hAnsi="Calibri" w:cs="Calibri"/>
          <w:color w:val="595959" w:themeColor="text1" w:themeTint="A6"/>
          <w:sz w:val="28"/>
          <w:szCs w:val="28"/>
        </w:rPr>
        <w:t xml:space="preserve">priskrbi  </w:t>
      </w:r>
      <w:r w:rsidR="00CC14EC">
        <w:rPr>
          <w:rFonts w:ascii="Calibri" w:hAnsi="Calibri" w:cs="Calibri"/>
          <w:color w:val="595959" w:themeColor="text1" w:themeTint="A6"/>
          <w:sz w:val="28"/>
          <w:szCs w:val="28"/>
        </w:rPr>
        <w:t>društvo</w:t>
      </w:r>
      <w:r w:rsidR="00272172">
        <w:rPr>
          <w:rFonts w:ascii="Calibri" w:hAnsi="Calibri" w:cs="Calibri"/>
          <w:color w:val="595959" w:themeColor="text1" w:themeTint="A6"/>
          <w:sz w:val="28"/>
          <w:szCs w:val="28"/>
        </w:rPr>
        <w:t>)</w:t>
      </w:r>
      <w:r w:rsidR="00123B72">
        <w:rPr>
          <w:rFonts w:ascii="Calibri" w:hAnsi="Calibri" w:cs="Calibri"/>
          <w:color w:val="595959" w:themeColor="text1" w:themeTint="A6"/>
          <w:sz w:val="28"/>
          <w:szCs w:val="28"/>
        </w:rPr>
        <w:t xml:space="preserve"> ter navijaški rekviziti za Pogačarja</w:t>
      </w:r>
      <w:r w:rsidR="00CC14EC">
        <w:rPr>
          <w:rFonts w:ascii="Calibri" w:hAnsi="Calibri" w:cs="Calibri"/>
          <w:color w:val="595959" w:themeColor="text1" w:themeTint="A6"/>
          <w:sz w:val="28"/>
          <w:szCs w:val="28"/>
        </w:rPr>
        <w:t>.</w:t>
      </w:r>
    </w:p>
    <w:p w14:paraId="6EEDB44F" w14:textId="671A735E" w:rsidR="00720BFE" w:rsidRDefault="00AC0037" w:rsidP="00720BFE">
      <w:pPr>
        <w:pStyle w:val="Napis"/>
        <w:keepNext/>
        <w:jc w:val="right"/>
      </w:pPr>
      <w:r>
        <w:t xml:space="preserve">   </w:t>
      </w:r>
      <w:r w:rsidR="00720BFE">
        <w:t xml:space="preserve">  </w:t>
      </w:r>
      <w:r w:rsidR="00360301">
        <w:t>Več na spletni strani QR kode:</w:t>
      </w:r>
    </w:p>
    <w:p w14:paraId="52A71485" w14:textId="17C6F414" w:rsidR="008E1AD1" w:rsidRDefault="008E1AD1" w:rsidP="00866217">
      <w:pPr>
        <w:rPr>
          <w:rFonts w:ascii="Calibri" w:hAnsi="Calibri" w:cs="Calibri"/>
          <w:b/>
          <w:color w:val="0000FF"/>
        </w:rPr>
      </w:pPr>
    </w:p>
    <w:p w14:paraId="6D829416" w14:textId="177F11CE" w:rsidR="00176B08" w:rsidRDefault="00D90291" w:rsidP="00866217">
      <w:pPr>
        <w:rPr>
          <w:rFonts w:ascii="Calibri" w:hAnsi="Calibri" w:cs="Calibri"/>
          <w:color w:val="0000FF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058439" wp14:editId="10DA085A">
            <wp:simplePos x="0" y="0"/>
            <wp:positionH relativeFrom="margin">
              <wp:posOffset>4487545</wp:posOffset>
            </wp:positionH>
            <wp:positionV relativeFrom="margin">
              <wp:posOffset>4808855</wp:posOffset>
            </wp:positionV>
            <wp:extent cx="1354455" cy="1381760"/>
            <wp:effectExtent l="0" t="0" r="0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17">
        <w:rPr>
          <w:rFonts w:ascii="Calibri" w:hAnsi="Calibri" w:cs="Calibri"/>
          <w:b/>
          <w:i/>
          <w:color w:val="0000FF"/>
          <w:sz w:val="28"/>
          <w:szCs w:val="28"/>
        </w:rPr>
        <w:t>Zahtevnost:</w:t>
      </w:r>
      <w:r w:rsidR="00176B08">
        <w:rPr>
          <w:rFonts w:ascii="Calibri" w:hAnsi="Calibri" w:cs="Calibri"/>
          <w:b/>
          <w:i/>
          <w:color w:val="0000FF"/>
          <w:sz w:val="28"/>
          <w:szCs w:val="28"/>
        </w:rPr>
        <w:t xml:space="preserve"> </w:t>
      </w:r>
      <w:r w:rsidR="00176B08" w:rsidRPr="00970DA8">
        <w:rPr>
          <w:rFonts w:ascii="Calibri" w:hAnsi="Calibri" w:cs="Calibri"/>
          <w:bCs/>
          <w:iCs/>
          <w:color w:val="0000FF"/>
          <w:sz w:val="28"/>
          <w:szCs w:val="28"/>
        </w:rPr>
        <w:t xml:space="preserve">lahki </w:t>
      </w:r>
      <w:r w:rsidR="00623799" w:rsidRPr="00970DA8">
        <w:rPr>
          <w:rFonts w:ascii="Calibri" w:hAnsi="Calibri" w:cs="Calibri"/>
          <w:bCs/>
          <w:iCs/>
          <w:color w:val="0000FF"/>
          <w:sz w:val="28"/>
          <w:szCs w:val="28"/>
        </w:rPr>
        <w:t>turi</w:t>
      </w:r>
    </w:p>
    <w:p w14:paraId="285493E2" w14:textId="04BD1AFA" w:rsidR="00176B08" w:rsidRPr="007463F2" w:rsidRDefault="00176B08" w:rsidP="00720BFE">
      <w:pPr>
        <w:numPr>
          <w:ilvl w:val="0"/>
          <w:numId w:val="2"/>
        </w:numPr>
        <w:rPr>
          <w:rFonts w:ascii="Calibri" w:hAnsi="Calibri" w:cs="Calibri"/>
          <w:color w:val="595959" w:themeColor="text1" w:themeTint="A6"/>
        </w:rPr>
      </w:pPr>
      <w:r w:rsidRPr="007463F2">
        <w:rPr>
          <w:rFonts w:ascii="Calibri" w:hAnsi="Calibri" w:cs="Calibri"/>
          <w:color w:val="595959" w:themeColor="text1" w:themeTint="A6"/>
        </w:rPr>
        <w:t>dan –</w:t>
      </w:r>
      <w:r w:rsidR="00623799" w:rsidRPr="007463F2">
        <w:rPr>
          <w:rFonts w:ascii="Calibri" w:hAnsi="Calibri" w:cs="Calibri"/>
          <w:color w:val="595959" w:themeColor="text1" w:themeTint="A6"/>
        </w:rPr>
        <w:t xml:space="preserve"> </w:t>
      </w:r>
      <w:r w:rsidR="00720BFE" w:rsidRPr="007463F2">
        <w:rPr>
          <w:rFonts w:ascii="Calibri" w:hAnsi="Calibri" w:cs="Calibri"/>
          <w:color w:val="595959" w:themeColor="text1" w:themeTint="A6"/>
        </w:rPr>
        <w:t xml:space="preserve">Monte </w:t>
      </w:r>
      <w:proofErr w:type="spellStart"/>
      <w:r w:rsidR="00720BFE" w:rsidRPr="007463F2">
        <w:rPr>
          <w:rFonts w:ascii="Calibri" w:hAnsi="Calibri" w:cs="Calibri"/>
          <w:color w:val="595959" w:themeColor="text1" w:themeTint="A6"/>
        </w:rPr>
        <w:t>Lastroni</w:t>
      </w:r>
      <w:proofErr w:type="spellEnd"/>
      <w:r w:rsidR="00720BFE" w:rsidRPr="007463F2">
        <w:rPr>
          <w:rFonts w:ascii="Calibri" w:hAnsi="Calibri" w:cs="Calibri"/>
          <w:color w:val="595959" w:themeColor="text1" w:themeTint="A6"/>
        </w:rPr>
        <w:t xml:space="preserve"> (+ ogled 19.etape GIRO D'ITALIA)</w:t>
      </w:r>
      <w:r w:rsidR="00BB4C4A" w:rsidRPr="007463F2">
        <w:rPr>
          <w:rFonts w:ascii="Calibri" w:hAnsi="Calibri" w:cs="Calibri"/>
          <w:color w:val="595959" w:themeColor="text1" w:themeTint="A6"/>
        </w:rPr>
        <w:t>, hoje bo okoli 6 ur</w:t>
      </w:r>
      <w:r w:rsidR="00AC0037" w:rsidRPr="007463F2">
        <w:rPr>
          <w:rFonts w:ascii="Calibri" w:hAnsi="Calibri" w:cs="Calibri"/>
          <w:color w:val="595959" w:themeColor="text1" w:themeTint="A6"/>
        </w:rPr>
        <w:t>, na poti je možen obisk koče</w:t>
      </w:r>
    </w:p>
    <w:p w14:paraId="06C8A77F" w14:textId="3FB72B73" w:rsidR="00176B08" w:rsidRPr="007463F2" w:rsidRDefault="00176B08" w:rsidP="00176B08">
      <w:pPr>
        <w:numPr>
          <w:ilvl w:val="0"/>
          <w:numId w:val="2"/>
        </w:numPr>
        <w:rPr>
          <w:rFonts w:ascii="Calibri" w:hAnsi="Calibri" w:cs="Calibri"/>
          <w:color w:val="595959" w:themeColor="text1" w:themeTint="A6"/>
        </w:rPr>
      </w:pPr>
      <w:r w:rsidRPr="007463F2">
        <w:rPr>
          <w:rFonts w:ascii="Calibri" w:hAnsi="Calibri" w:cs="Calibri"/>
          <w:color w:val="595959" w:themeColor="text1" w:themeTint="A6"/>
        </w:rPr>
        <w:t xml:space="preserve">dan – </w:t>
      </w:r>
      <w:r w:rsidR="00720BFE" w:rsidRPr="007463F2">
        <w:rPr>
          <w:rFonts w:ascii="Calibri" w:hAnsi="Calibri" w:cs="Calibri"/>
          <w:color w:val="595959" w:themeColor="text1" w:themeTint="A6"/>
        </w:rPr>
        <w:t xml:space="preserve">Monte </w:t>
      </w:r>
      <w:proofErr w:type="spellStart"/>
      <w:r w:rsidR="00720BFE" w:rsidRPr="007463F2">
        <w:rPr>
          <w:rFonts w:ascii="Calibri" w:hAnsi="Calibri" w:cs="Calibri"/>
          <w:color w:val="595959" w:themeColor="text1" w:themeTint="A6"/>
        </w:rPr>
        <w:t>Grappa</w:t>
      </w:r>
      <w:proofErr w:type="spellEnd"/>
      <w:r w:rsidR="00720BFE" w:rsidRPr="007463F2">
        <w:rPr>
          <w:rFonts w:ascii="Calibri" w:hAnsi="Calibri" w:cs="Calibri"/>
          <w:color w:val="595959" w:themeColor="text1" w:themeTint="A6"/>
        </w:rPr>
        <w:t xml:space="preserve"> (+ ogled 20.etape GIRO D'ITALIA)</w:t>
      </w:r>
      <w:r w:rsidR="00BB4C4A" w:rsidRPr="007463F2">
        <w:rPr>
          <w:rFonts w:ascii="Calibri" w:hAnsi="Calibri" w:cs="Calibri"/>
          <w:color w:val="595959" w:themeColor="text1" w:themeTint="A6"/>
        </w:rPr>
        <w:t>, hoje bo okoli 5 ur</w:t>
      </w:r>
      <w:r w:rsidR="00AC0037" w:rsidRPr="007463F2">
        <w:rPr>
          <w:rFonts w:ascii="Calibri" w:hAnsi="Calibri" w:cs="Calibri"/>
          <w:color w:val="595959" w:themeColor="text1" w:themeTint="A6"/>
        </w:rPr>
        <w:t>, na poti je možen obisk koče</w:t>
      </w:r>
    </w:p>
    <w:p w14:paraId="0E214ACC" w14:textId="5C6C3DA5" w:rsidR="00866217" w:rsidRDefault="00176B08" w:rsidP="008662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613EEC03" w14:textId="77777777" w:rsidR="00C47D88" w:rsidRDefault="00C47D88" w:rsidP="00866217">
      <w:pPr>
        <w:rPr>
          <w:rFonts w:ascii="Calibri" w:hAnsi="Calibri" w:cs="Calibri"/>
          <w:sz w:val="28"/>
          <w:szCs w:val="28"/>
        </w:rPr>
      </w:pPr>
    </w:p>
    <w:p w14:paraId="32A22DF0" w14:textId="77777777" w:rsidR="0079441F" w:rsidRDefault="0079441F" w:rsidP="00866217">
      <w:pPr>
        <w:rPr>
          <w:rFonts w:ascii="Calibri" w:hAnsi="Calibri" w:cs="Calibri"/>
          <w:sz w:val="28"/>
          <w:szCs w:val="28"/>
        </w:rPr>
      </w:pPr>
    </w:p>
    <w:p w14:paraId="4CE76D80" w14:textId="12C92E13" w:rsidR="00C47D88" w:rsidRDefault="00C47D88" w:rsidP="008662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Vodnika: MARKO GRAMC</w:t>
      </w:r>
      <w:r w:rsidR="00720BFE">
        <w:rPr>
          <w:rFonts w:ascii="Calibri" w:hAnsi="Calibri" w:cs="Calibri"/>
          <w:sz w:val="28"/>
          <w:szCs w:val="28"/>
        </w:rPr>
        <w:t xml:space="preserve"> (prijave na </w:t>
      </w:r>
      <w:r w:rsidR="007463F2">
        <w:rPr>
          <w:rFonts w:ascii="Calibri" w:hAnsi="Calibri" w:cs="Calibri"/>
          <w:sz w:val="28"/>
          <w:szCs w:val="28"/>
        </w:rPr>
        <w:t xml:space="preserve">tel.: </w:t>
      </w:r>
      <w:r w:rsidR="00F74E7F">
        <w:rPr>
          <w:rFonts w:ascii="Calibri" w:hAnsi="Calibri" w:cs="Calibri"/>
          <w:sz w:val="28"/>
          <w:szCs w:val="28"/>
        </w:rPr>
        <w:t>040</w:t>
      </w:r>
      <w:r w:rsidR="00761572">
        <w:rPr>
          <w:rFonts w:ascii="Calibri" w:hAnsi="Calibri" w:cs="Calibri"/>
          <w:sz w:val="28"/>
          <w:szCs w:val="28"/>
        </w:rPr>
        <w:t xml:space="preserve"> </w:t>
      </w:r>
      <w:r w:rsidR="00F74E7F">
        <w:rPr>
          <w:rFonts w:ascii="Calibri" w:hAnsi="Calibri" w:cs="Calibri"/>
          <w:sz w:val="28"/>
          <w:szCs w:val="28"/>
        </w:rPr>
        <w:t>870</w:t>
      </w:r>
      <w:r w:rsidR="00761572">
        <w:rPr>
          <w:rFonts w:ascii="Calibri" w:hAnsi="Calibri" w:cs="Calibri"/>
          <w:sz w:val="28"/>
          <w:szCs w:val="28"/>
        </w:rPr>
        <w:t xml:space="preserve"> 622</w:t>
      </w:r>
      <w:r w:rsidR="00720BFE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in MATEJ MLAKAR</w:t>
      </w:r>
    </w:p>
    <w:p w14:paraId="4EC3288F" w14:textId="77777777" w:rsidR="00DB4971" w:rsidRDefault="00DB4971">
      <w:pPr>
        <w:rPr>
          <w:rFonts w:ascii="Calibri" w:hAnsi="Calibri" w:cs="Calibri"/>
          <w:b/>
          <w:bCs/>
          <w:lang w:val="pl-PL"/>
        </w:rPr>
      </w:pPr>
    </w:p>
    <w:p w14:paraId="3D54CAD4" w14:textId="77777777" w:rsidR="007623E0" w:rsidRDefault="00DB4971" w:rsidP="00BA37CB">
      <w:pPr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Prevoz:</w:t>
      </w:r>
      <w:r>
        <w:rPr>
          <w:rFonts w:ascii="Calibri" w:hAnsi="Calibri" w:cs="Calibri"/>
          <w:bCs/>
          <w:lang w:val="pl-PL"/>
        </w:rPr>
        <w:t xml:space="preserve"> s kombijem </w:t>
      </w:r>
      <w:r w:rsidR="00AF48B8">
        <w:rPr>
          <w:rFonts w:ascii="Calibri" w:hAnsi="Calibri" w:cs="Calibri"/>
          <w:bCs/>
          <w:lang w:val="pl-PL"/>
        </w:rPr>
        <w:t>in</w:t>
      </w:r>
      <w:r>
        <w:rPr>
          <w:rFonts w:ascii="Calibri" w:hAnsi="Calibri" w:cs="Calibri"/>
          <w:bCs/>
          <w:lang w:val="pl-PL"/>
        </w:rPr>
        <w:t xml:space="preserve"> z osebnim</w:t>
      </w:r>
      <w:r w:rsidR="004605EC">
        <w:rPr>
          <w:rFonts w:ascii="Calibri" w:hAnsi="Calibri" w:cs="Calibri"/>
          <w:bCs/>
          <w:lang w:val="pl-PL"/>
        </w:rPr>
        <w:t>i avtomobil</w:t>
      </w:r>
      <w:r w:rsidR="00BA37CB">
        <w:rPr>
          <w:rFonts w:ascii="Calibri" w:hAnsi="Calibri" w:cs="Calibri"/>
          <w:bCs/>
          <w:lang w:val="pl-PL"/>
        </w:rPr>
        <w:t>i</w:t>
      </w:r>
      <w:r w:rsidR="0079441F">
        <w:rPr>
          <w:rFonts w:ascii="Calibri" w:hAnsi="Calibri" w:cs="Calibri"/>
          <w:bCs/>
          <w:lang w:val="pl-PL"/>
        </w:rPr>
        <w:t xml:space="preserve"> </w:t>
      </w:r>
    </w:p>
    <w:p w14:paraId="218E95B8" w14:textId="194C376B" w:rsidR="0079441F" w:rsidRPr="0079441F" w:rsidRDefault="007623E0" w:rsidP="00BA37CB">
      <w:pPr>
        <w:rPr>
          <w:rFonts w:ascii="Calibri" w:hAnsi="Calibri" w:cs="Calibri"/>
          <w:bCs/>
          <w:lang w:val="pl-PL"/>
        </w:rPr>
      </w:pPr>
      <w:r w:rsidRPr="00360301">
        <w:rPr>
          <w:rFonts w:ascii="Calibri" w:hAnsi="Calibri" w:cs="Calibri"/>
          <w:b/>
          <w:lang w:val="pl-PL"/>
        </w:rPr>
        <w:t>Časovnica</w:t>
      </w:r>
      <w:r>
        <w:rPr>
          <w:rFonts w:ascii="Calibri" w:hAnsi="Calibri" w:cs="Calibri"/>
          <w:bCs/>
          <w:lang w:val="pl-PL"/>
        </w:rPr>
        <w:t xml:space="preserve">: </w:t>
      </w:r>
      <w:r w:rsidR="0079441F">
        <w:rPr>
          <w:rFonts w:ascii="Calibri" w:hAnsi="Calibri" w:cs="Calibri"/>
          <w:bCs/>
          <w:lang w:val="pl-PL"/>
        </w:rPr>
        <w:t>v petek zjutraj do Seppade</w:t>
      </w:r>
      <w:r w:rsidR="00B67452">
        <w:rPr>
          <w:rFonts w:ascii="Calibri" w:hAnsi="Calibri" w:cs="Calibri"/>
          <w:bCs/>
          <w:lang w:val="pl-PL"/>
        </w:rPr>
        <w:t xml:space="preserve"> – vožnje v Karnijske A</w:t>
      </w:r>
      <w:r w:rsidR="009F4FDD">
        <w:rPr>
          <w:rFonts w:ascii="Calibri" w:hAnsi="Calibri" w:cs="Calibri"/>
          <w:bCs/>
          <w:lang w:val="pl-PL"/>
        </w:rPr>
        <w:t>l</w:t>
      </w:r>
      <w:r w:rsidR="00B67452">
        <w:rPr>
          <w:rFonts w:ascii="Calibri" w:hAnsi="Calibri" w:cs="Calibri"/>
          <w:bCs/>
          <w:lang w:val="pl-PL"/>
        </w:rPr>
        <w:t xml:space="preserve">pe je okoli 5ur, nato sledi tura na Monte Lastroni, </w:t>
      </w:r>
      <w:r w:rsidR="00501753">
        <w:rPr>
          <w:rFonts w:ascii="Calibri" w:hAnsi="Calibri" w:cs="Calibri"/>
          <w:bCs/>
          <w:lang w:val="pl-PL"/>
        </w:rPr>
        <w:t xml:space="preserve">po turi ogled ciljnega vzpona 19. </w:t>
      </w:r>
      <w:r w:rsidR="00272172">
        <w:rPr>
          <w:rFonts w:ascii="Calibri" w:hAnsi="Calibri" w:cs="Calibri"/>
          <w:bCs/>
          <w:lang w:val="pl-PL"/>
        </w:rPr>
        <w:t>e</w:t>
      </w:r>
      <w:r w:rsidR="00501753">
        <w:rPr>
          <w:rFonts w:ascii="Calibri" w:hAnsi="Calibri" w:cs="Calibri"/>
          <w:bCs/>
          <w:lang w:val="pl-PL"/>
        </w:rPr>
        <w:t xml:space="preserve">tape na Giru, </w:t>
      </w:r>
      <w:r w:rsidR="00272172">
        <w:rPr>
          <w:rFonts w:ascii="Calibri" w:hAnsi="Calibri" w:cs="Calibri"/>
          <w:bCs/>
          <w:lang w:val="pl-PL"/>
        </w:rPr>
        <w:t xml:space="preserve">zvačer </w:t>
      </w:r>
      <w:r w:rsidR="00501753">
        <w:rPr>
          <w:rFonts w:ascii="Calibri" w:hAnsi="Calibri" w:cs="Calibri"/>
          <w:bCs/>
          <w:lang w:val="pl-PL"/>
        </w:rPr>
        <w:t xml:space="preserve">odhod na lokacijo Monte Grappa, spanje v šotorih, </w:t>
      </w:r>
      <w:r>
        <w:rPr>
          <w:rFonts w:ascii="Calibri" w:hAnsi="Calibri" w:cs="Calibri"/>
          <w:bCs/>
          <w:lang w:val="pl-PL"/>
        </w:rPr>
        <w:t xml:space="preserve">vzpon na Monte Grappa, popoldan ogled 20. </w:t>
      </w:r>
      <w:r w:rsidR="00360301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>tape Gira in nato odhod domov</w:t>
      </w:r>
      <w:r w:rsidR="0079441F">
        <w:rPr>
          <w:rFonts w:ascii="Calibri" w:hAnsi="Calibri" w:cs="Calibri"/>
          <w:bCs/>
          <w:lang w:val="pl-PL"/>
        </w:rPr>
        <w:t>)</w:t>
      </w:r>
      <w:r w:rsidR="00360301">
        <w:rPr>
          <w:rFonts w:ascii="Calibri" w:hAnsi="Calibri" w:cs="Calibri"/>
          <w:bCs/>
          <w:lang w:val="pl-PL"/>
        </w:rPr>
        <w:t>.</w:t>
      </w:r>
    </w:p>
    <w:p w14:paraId="1637A69C" w14:textId="77777777" w:rsidR="00DB4971" w:rsidRDefault="00DB4971">
      <w:pPr>
        <w:pStyle w:val="BodyText2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943634"/>
          <w:sz w:val="22"/>
          <w:szCs w:val="22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6FFF7B65" w14:textId="77777777" w:rsidR="00DB4971" w:rsidRDefault="00DB4971">
      <w:pPr>
        <w:pStyle w:val="BodyText21"/>
        <w:jc w:val="both"/>
        <w:rPr>
          <w:rFonts w:ascii="Calibri" w:hAnsi="Calibri" w:cs="Calibri"/>
          <w:b/>
          <w:color w:val="943634"/>
          <w:sz w:val="22"/>
          <w:szCs w:val="22"/>
          <w:lang w:val="sl-SI"/>
        </w:rPr>
      </w:pPr>
    </w:p>
    <w:p w14:paraId="73DA0FEF" w14:textId="177B24F0" w:rsidR="00DB4971" w:rsidRDefault="00DB4971" w:rsidP="001F7568">
      <w:pPr>
        <w:pStyle w:val="BodyText21"/>
        <w:jc w:val="center"/>
        <w:rPr>
          <w:rFonts w:ascii="Calibri" w:hAnsi="Calibri" w:cs="Calibri"/>
          <w:lang w:val="sl-SI"/>
        </w:rPr>
      </w:pPr>
      <w:r>
        <w:rPr>
          <w:rFonts w:ascii="Calibri" w:hAnsi="Calibri" w:cs="Calibri"/>
          <w:color w:val="0000FF"/>
          <w:sz w:val="28"/>
          <w:lang w:val="sl-SI"/>
        </w:rPr>
        <w:t>Želimo vam varno in srečno hojo, ter lep planinski dan!</w:t>
      </w:r>
    </w:p>
    <w:sectPr w:rsidR="00DB497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783E1E"/>
    <w:multiLevelType w:val="hybridMultilevel"/>
    <w:tmpl w:val="5E101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035DB"/>
    <w:rsid w:val="0003796D"/>
    <w:rsid w:val="00123B72"/>
    <w:rsid w:val="00141E51"/>
    <w:rsid w:val="00176B08"/>
    <w:rsid w:val="001F7568"/>
    <w:rsid w:val="00272172"/>
    <w:rsid w:val="0027235D"/>
    <w:rsid w:val="002A2979"/>
    <w:rsid w:val="002A6099"/>
    <w:rsid w:val="002B3F55"/>
    <w:rsid w:val="00336720"/>
    <w:rsid w:val="003376BB"/>
    <w:rsid w:val="00341F3A"/>
    <w:rsid w:val="00360301"/>
    <w:rsid w:val="003F2A70"/>
    <w:rsid w:val="004605EC"/>
    <w:rsid w:val="004C08C8"/>
    <w:rsid w:val="00501753"/>
    <w:rsid w:val="00623799"/>
    <w:rsid w:val="00692E1D"/>
    <w:rsid w:val="006B491C"/>
    <w:rsid w:val="007158F6"/>
    <w:rsid w:val="00720BFE"/>
    <w:rsid w:val="007463F2"/>
    <w:rsid w:val="00757335"/>
    <w:rsid w:val="00757E2E"/>
    <w:rsid w:val="00761572"/>
    <w:rsid w:val="007623E0"/>
    <w:rsid w:val="007761BD"/>
    <w:rsid w:val="0079441F"/>
    <w:rsid w:val="007A3E96"/>
    <w:rsid w:val="007F04E1"/>
    <w:rsid w:val="007F49E5"/>
    <w:rsid w:val="00813970"/>
    <w:rsid w:val="008241E5"/>
    <w:rsid w:val="00866217"/>
    <w:rsid w:val="008E1AD1"/>
    <w:rsid w:val="00965FD0"/>
    <w:rsid w:val="00970DA8"/>
    <w:rsid w:val="009C2478"/>
    <w:rsid w:val="009F4FDD"/>
    <w:rsid w:val="00A0093B"/>
    <w:rsid w:val="00A13ED5"/>
    <w:rsid w:val="00A95046"/>
    <w:rsid w:val="00AC0037"/>
    <w:rsid w:val="00AF48B8"/>
    <w:rsid w:val="00B448F1"/>
    <w:rsid w:val="00B60A6D"/>
    <w:rsid w:val="00B67452"/>
    <w:rsid w:val="00B67D1A"/>
    <w:rsid w:val="00BA37CB"/>
    <w:rsid w:val="00BB4C4A"/>
    <w:rsid w:val="00BC70CD"/>
    <w:rsid w:val="00BE77A7"/>
    <w:rsid w:val="00C04A05"/>
    <w:rsid w:val="00C47D88"/>
    <w:rsid w:val="00C54474"/>
    <w:rsid w:val="00CC14EC"/>
    <w:rsid w:val="00D51B60"/>
    <w:rsid w:val="00D90291"/>
    <w:rsid w:val="00DB4971"/>
    <w:rsid w:val="00EB360A"/>
    <w:rsid w:val="00ED22F2"/>
    <w:rsid w:val="00F311FC"/>
    <w:rsid w:val="00F74E7F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DE716"/>
  <w15:chartTrackingRefBased/>
  <w15:docId w15:val="{3BFF8B9B-5DA3-482A-B33E-76AECA4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0"/>
      <w:autoSpaceDE w:val="0"/>
      <w:ind w:left="1134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Krepko">
    <w:name w:val="Strong"/>
    <w:uiPriority w:val="22"/>
    <w:qFormat/>
    <w:rPr>
      <w:b/>
      <w:bCs/>
    </w:rPr>
  </w:style>
  <w:style w:type="paragraph" w:customStyle="1" w:styleId="Naslov10">
    <w:name w:val="Naslov1"/>
    <w:basedOn w:val="Navaden"/>
    <w:next w:val="Telobesedila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BodyText21">
    <w:name w:val="Body Text 21"/>
    <w:basedOn w:val="Navaden"/>
    <w:pPr>
      <w:overflowPunct w:val="0"/>
      <w:autoSpaceDE w:val="0"/>
      <w:textAlignment w:val="baseline"/>
    </w:pPr>
    <w:rPr>
      <w:rFonts w:ascii="Tahoma" w:hAnsi="Tahoma" w:cs="Tahoma"/>
      <w:szCs w:val="20"/>
      <w:lang w:val="en-US"/>
    </w:rPr>
  </w:style>
  <w:style w:type="paragraph" w:styleId="Podnaslov">
    <w:name w:val="Subtitle"/>
    <w:basedOn w:val="Navaden"/>
    <w:next w:val="Telobesedila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customStyle="1" w:styleId="Telobesedila21">
    <w:name w:val="Telo besedila 21"/>
    <w:basedOn w:val="Navaden"/>
    <w:pPr>
      <w:jc w:val="center"/>
    </w:pPr>
    <w:rPr>
      <w:sz w:val="3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Hiperpovezava">
    <w:name w:val="Hyperlink"/>
    <w:uiPriority w:val="99"/>
    <w:unhideWhenUsed/>
    <w:rsid w:val="00ED22F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2a96bae-b352-4ba5-acec-3b9fbe3374dc" xsi:nil="true"/>
    <NotebookType xmlns="82a96bae-b352-4ba5-acec-3b9fbe3374dc" xsi:nil="true"/>
    <_activity xmlns="82a96bae-b352-4ba5-acec-3b9fbe3374dc" xsi:nil="true"/>
    <Owner xmlns="82a96bae-b352-4ba5-acec-3b9fbe3374dc">
      <UserInfo>
        <DisplayName/>
        <AccountId xsi:nil="true"/>
        <AccountType/>
      </UserInfo>
    </Owner>
    <Invited_Students xmlns="82a96bae-b352-4ba5-acec-3b9fbe3374dc" xsi:nil="true"/>
    <IsNotebookLocked xmlns="82a96bae-b352-4ba5-acec-3b9fbe3374dc" xsi:nil="true"/>
    <FolderType xmlns="82a96bae-b352-4ba5-acec-3b9fbe3374dc" xsi:nil="true"/>
    <CultureName xmlns="82a96bae-b352-4ba5-acec-3b9fbe3374dc" xsi:nil="true"/>
    <Distribution_Groups xmlns="82a96bae-b352-4ba5-acec-3b9fbe3374dc" xsi:nil="true"/>
    <Templates xmlns="82a96bae-b352-4ba5-acec-3b9fbe3374dc" xsi:nil="true"/>
    <Teams_Channel_Section_Location xmlns="82a96bae-b352-4ba5-acec-3b9fbe3374dc" xsi:nil="true"/>
    <AppVersion xmlns="82a96bae-b352-4ba5-acec-3b9fbe3374dc" xsi:nil="true"/>
    <TeamsChannelId xmlns="82a96bae-b352-4ba5-acec-3b9fbe3374dc" xsi:nil="true"/>
    <Teachers xmlns="82a96bae-b352-4ba5-acec-3b9fbe3374dc">
      <UserInfo>
        <DisplayName/>
        <AccountId xsi:nil="true"/>
        <AccountType/>
      </UserInfo>
    </Teachers>
    <Students xmlns="82a96bae-b352-4ba5-acec-3b9fbe3374dc">
      <UserInfo>
        <DisplayName/>
        <AccountId xsi:nil="true"/>
        <AccountType/>
      </UserInfo>
    </Students>
    <Student_Groups xmlns="82a96bae-b352-4ba5-acec-3b9fbe3374dc">
      <UserInfo>
        <DisplayName/>
        <AccountId xsi:nil="true"/>
        <AccountType/>
      </UserInfo>
    </Student_Groups>
    <Math_Settings xmlns="82a96bae-b352-4ba5-acec-3b9fbe3374dc" xsi:nil="true"/>
    <DefaultSectionNames xmlns="82a96bae-b352-4ba5-acec-3b9fbe3374dc" xsi:nil="true"/>
    <Is_Collaboration_Space_Locked xmlns="82a96bae-b352-4ba5-acec-3b9fbe3374dc" xsi:nil="true"/>
    <Invited_Teachers xmlns="82a96bae-b352-4ba5-acec-3b9fbe3374dc" xsi:nil="true"/>
    <Self_Registration_Enabled xmlns="82a96bae-b352-4ba5-acec-3b9fbe3374dc" xsi:nil="true"/>
    <Has_Teacher_Only_SectionGroup xmlns="82a96bae-b352-4ba5-acec-3b9fbe3374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88894540AE145A84B52E2FA63D507" ma:contentTypeVersion="32" ma:contentTypeDescription="Ustvari nov dokument." ma:contentTypeScope="" ma:versionID="e979101d6d8cb1619810be8f0c67c940">
  <xsd:schema xmlns:xsd="http://www.w3.org/2001/XMLSchema" xmlns:xs="http://www.w3.org/2001/XMLSchema" xmlns:p="http://schemas.microsoft.com/office/2006/metadata/properties" xmlns:ns3="93d255ed-cadf-4ddf-9653-48ac5f835e68" xmlns:ns4="82a96bae-b352-4ba5-acec-3b9fbe3374dc" targetNamespace="http://schemas.microsoft.com/office/2006/metadata/properties" ma:root="true" ma:fieldsID="1fc06bd13e7fbbef853d1dfbbe52c77c" ns3:_="" ns4:_="">
    <xsd:import namespace="93d255ed-cadf-4ddf-9653-48ac5f835e68"/>
    <xsd:import namespace="82a96bae-b352-4ba5-acec-3b9fbe3374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55ed-cadf-4ddf-9653-48ac5f83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ae-b352-4ba5-acec-3b9fbe337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4266E-7EEA-4701-B855-9233CB673C82}">
  <ds:schemaRefs>
    <ds:schemaRef ds:uri="http://schemas.microsoft.com/office/2006/metadata/properties"/>
    <ds:schemaRef ds:uri="http://schemas.microsoft.com/office/infopath/2007/PartnerControls"/>
    <ds:schemaRef ds:uri="82a96bae-b352-4ba5-acec-3b9fbe3374dc"/>
  </ds:schemaRefs>
</ds:datastoreItem>
</file>

<file path=customXml/itemProps2.xml><?xml version="1.0" encoding="utf-8"?>
<ds:datastoreItem xmlns:ds="http://schemas.openxmlformats.org/officeDocument/2006/customXml" ds:itemID="{DE7D7F29-7E46-47D0-A73A-CA688845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55ed-cadf-4ddf-9653-48ac5f835e68"/>
    <ds:schemaRef ds:uri="82a96bae-b352-4ba5-acec-3b9fbe33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2FBD9-75AA-4798-8FF6-C692B6586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1522</CharactersWithSpaces>
  <SharedDoc>false</SharedDoc>
  <HLinks>
    <vt:vector size="24" baseType="variant"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http://www.gore-ljudje.net/objave/boris_/1548a.JPG</vt:lpwstr>
      </vt:variant>
      <vt:variant>
        <vt:lpwstr/>
      </vt:variant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http://www.gore-ljudje.net/objave/boris_/1528a.JPG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http://www.gore-ljudje.net/objave/boris_/1526a.JPG</vt:lpwstr>
      </vt:variant>
      <vt:variant>
        <vt:lpwstr/>
      </vt:variant>
      <vt:variant>
        <vt:i4>5636182</vt:i4>
      </vt:variant>
      <vt:variant>
        <vt:i4>-1</vt:i4>
      </vt:variant>
      <vt:variant>
        <vt:i4>1027</vt:i4>
      </vt:variant>
      <vt:variant>
        <vt:i4>4</vt:i4>
      </vt:variant>
      <vt:variant>
        <vt:lpwstr>http://www.gore-ljudje.net/objave/boris_/24.5.2008_036.jpg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cp:lastModifiedBy>Neja</cp:lastModifiedBy>
  <cp:revision>2</cp:revision>
  <cp:lastPrinted>1995-11-21T16:41:00Z</cp:lastPrinted>
  <dcterms:created xsi:type="dcterms:W3CDTF">2024-05-18T18:56:00Z</dcterms:created>
  <dcterms:modified xsi:type="dcterms:W3CDTF">2024-05-18T18:56:00Z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ad3efa8ac7595797de2cee7af0b8d318a458ac289715d5e8c471c9a66f8bf7c9</vt:lpwstr>
  </property>
  <property fmtid="{D5CDD505-2E9C-101B-9397-08002B2CF9AE}" pid="3" name="ContentTypeId">
    <vt:lpwstr>0x0101006A788894540AE145A84B52E2FA63D507</vt:lpwstr>
  </property>
</Properties>
</file>